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5D" w:rsidRDefault="00805CD3" w:rsidP="00FD3C61">
      <w:pPr>
        <w:jc w:val="center"/>
        <w:rPr>
          <w:rFonts w:ascii="Broadway" w:hAnsi="Broadway"/>
          <w:b/>
          <w:sz w:val="32"/>
        </w:rPr>
      </w:pPr>
      <w:r>
        <w:rPr>
          <w:rFonts w:ascii="Broadway" w:hAnsi="Broadway"/>
          <w:b/>
          <w:sz w:val="32"/>
        </w:rPr>
        <w:t>Rose Window Art (Radial Balance)</w:t>
      </w:r>
    </w:p>
    <w:p w:rsidR="00C16FA1" w:rsidRDefault="00C16FA1" w:rsidP="00C16FA1">
      <w:pPr>
        <w:jc w:val="center"/>
        <w:rPr>
          <w:rFonts w:ascii="Broadway" w:hAnsi="Broadway"/>
          <w:b/>
          <w:sz w:val="32"/>
        </w:rPr>
      </w:pPr>
      <w:r>
        <w:rPr>
          <w:rFonts w:ascii="Broadway" w:hAnsi="Broadway"/>
          <w:b/>
          <w:sz w:val="32"/>
        </w:rPr>
        <w:t xml:space="preserve">Lesson </w:t>
      </w:r>
      <w:proofErr w:type="gramStart"/>
      <w:r w:rsidR="00E07D54">
        <w:rPr>
          <w:rFonts w:ascii="Broadway" w:hAnsi="Broadway"/>
          <w:b/>
          <w:sz w:val="32"/>
        </w:rPr>
        <w:t>2</w:t>
      </w:r>
      <w:proofErr w:type="gramEnd"/>
      <w:r>
        <w:rPr>
          <w:rFonts w:ascii="Broadway" w:hAnsi="Broadway"/>
          <w:b/>
          <w:sz w:val="32"/>
        </w:rPr>
        <w:t>, Grade 5-8</w:t>
      </w:r>
    </w:p>
    <w:p w:rsidR="00805CD3" w:rsidRPr="001D7236" w:rsidRDefault="00805CD3" w:rsidP="00FD3C61">
      <w:pPr>
        <w:jc w:val="center"/>
        <w:rPr>
          <w:rFonts w:ascii="Broadway" w:hAnsi="Broadway"/>
          <w:b/>
          <w:sz w:val="32"/>
        </w:rPr>
      </w:pPr>
    </w:p>
    <w:p w:rsidR="00FD3C61" w:rsidRDefault="00FD3C61" w:rsidP="00FD3C61">
      <w:pPr>
        <w:jc w:val="center"/>
      </w:pPr>
    </w:p>
    <w:p w:rsidR="00FD3C61" w:rsidRPr="009C7531" w:rsidRDefault="00FD3C61" w:rsidP="00FD3C61">
      <w:pPr>
        <w:rPr>
          <w:rFonts w:ascii="Arial" w:hAnsi="Arial" w:cs="Arial"/>
          <w:sz w:val="24"/>
          <w:szCs w:val="24"/>
        </w:rPr>
      </w:pPr>
      <w:r w:rsidRPr="009C7531">
        <w:rPr>
          <w:rFonts w:ascii="Arial" w:hAnsi="Arial" w:cs="Arial"/>
          <w:sz w:val="24"/>
          <w:szCs w:val="24"/>
        </w:rPr>
        <w:t>Name:</w:t>
      </w:r>
      <w:r w:rsidR="009C7531">
        <w:rPr>
          <w:rFonts w:ascii="Arial" w:hAnsi="Arial" w:cs="Arial"/>
          <w:sz w:val="24"/>
          <w:szCs w:val="24"/>
        </w:rPr>
        <w:t xml:space="preserve"> Miss </w:t>
      </w:r>
      <w:r w:rsidR="00805CD3">
        <w:rPr>
          <w:rFonts w:ascii="Arial" w:hAnsi="Arial" w:cs="Arial"/>
          <w:sz w:val="24"/>
          <w:szCs w:val="24"/>
        </w:rPr>
        <w:t>Yvonne</w:t>
      </w:r>
    </w:p>
    <w:p w:rsidR="00FD3C61" w:rsidRPr="009C7531" w:rsidRDefault="00FD3C61" w:rsidP="00FD3C61">
      <w:pPr>
        <w:rPr>
          <w:rFonts w:ascii="Arial" w:hAnsi="Arial" w:cs="Arial"/>
          <w:sz w:val="24"/>
          <w:szCs w:val="24"/>
        </w:rPr>
      </w:pPr>
      <w:r w:rsidRPr="009C7531">
        <w:rPr>
          <w:rFonts w:ascii="Arial" w:hAnsi="Arial" w:cs="Arial"/>
          <w:sz w:val="24"/>
          <w:szCs w:val="24"/>
        </w:rPr>
        <w:t xml:space="preserve">Grade </w:t>
      </w:r>
      <w:r w:rsidR="00D646C5" w:rsidRPr="009C7531">
        <w:rPr>
          <w:rFonts w:ascii="Arial" w:hAnsi="Arial" w:cs="Arial"/>
          <w:sz w:val="24"/>
          <w:szCs w:val="24"/>
        </w:rPr>
        <w:t>l</w:t>
      </w:r>
      <w:r w:rsidRPr="009C7531">
        <w:rPr>
          <w:rFonts w:ascii="Arial" w:hAnsi="Arial" w:cs="Arial"/>
          <w:sz w:val="24"/>
          <w:szCs w:val="24"/>
        </w:rPr>
        <w:t xml:space="preserve">evel and </w:t>
      </w:r>
      <w:r w:rsidR="00D646C5" w:rsidRPr="009C7531">
        <w:rPr>
          <w:rFonts w:ascii="Arial" w:hAnsi="Arial" w:cs="Arial"/>
          <w:sz w:val="24"/>
          <w:szCs w:val="24"/>
        </w:rPr>
        <w:t>s</w:t>
      </w:r>
      <w:r w:rsidRPr="009C7531">
        <w:rPr>
          <w:rFonts w:ascii="Arial" w:hAnsi="Arial" w:cs="Arial"/>
          <w:sz w:val="24"/>
          <w:szCs w:val="24"/>
        </w:rPr>
        <w:t>ubject:</w:t>
      </w:r>
      <w:r w:rsidR="009C7531">
        <w:rPr>
          <w:rFonts w:ascii="Arial" w:hAnsi="Arial" w:cs="Arial"/>
          <w:sz w:val="24"/>
          <w:szCs w:val="24"/>
        </w:rPr>
        <w:t xml:space="preserve"> Grades </w:t>
      </w:r>
      <w:r w:rsidR="009A309A">
        <w:rPr>
          <w:rFonts w:ascii="Arial" w:hAnsi="Arial" w:cs="Arial"/>
          <w:sz w:val="24"/>
          <w:szCs w:val="24"/>
        </w:rPr>
        <w:t>5-</w:t>
      </w:r>
      <w:r w:rsidR="00016CD8">
        <w:rPr>
          <w:rFonts w:ascii="Arial" w:hAnsi="Arial" w:cs="Arial"/>
          <w:sz w:val="24"/>
          <w:szCs w:val="24"/>
        </w:rPr>
        <w:t xml:space="preserve">8 </w:t>
      </w:r>
      <w:r w:rsidR="009C7531">
        <w:rPr>
          <w:rFonts w:ascii="Arial" w:hAnsi="Arial" w:cs="Arial"/>
          <w:sz w:val="24"/>
          <w:szCs w:val="24"/>
        </w:rPr>
        <w:t>Art</w:t>
      </w:r>
    </w:p>
    <w:p w:rsidR="00FD3C61" w:rsidRPr="009C7531" w:rsidRDefault="00FD3C61" w:rsidP="00FD3C61">
      <w:pPr>
        <w:rPr>
          <w:rFonts w:ascii="Arial" w:hAnsi="Arial" w:cs="Arial"/>
          <w:sz w:val="24"/>
          <w:szCs w:val="24"/>
        </w:rPr>
      </w:pPr>
      <w:r w:rsidRPr="009C7531">
        <w:rPr>
          <w:rFonts w:ascii="Arial" w:hAnsi="Arial" w:cs="Arial"/>
          <w:sz w:val="24"/>
          <w:szCs w:val="24"/>
        </w:rPr>
        <w:t>Time:</w:t>
      </w:r>
      <w:r w:rsidR="009C7531">
        <w:rPr>
          <w:rFonts w:ascii="Arial" w:hAnsi="Arial" w:cs="Arial"/>
          <w:sz w:val="24"/>
          <w:szCs w:val="24"/>
        </w:rPr>
        <w:t xml:space="preserve"> </w:t>
      </w:r>
      <w:r w:rsidR="00DC0AC9">
        <w:rPr>
          <w:rFonts w:ascii="Arial" w:hAnsi="Arial" w:cs="Arial"/>
          <w:sz w:val="24"/>
          <w:szCs w:val="24"/>
        </w:rPr>
        <w:t>12:50 – 1:40 PM</w:t>
      </w:r>
    </w:p>
    <w:p w:rsidR="00FD3C61" w:rsidRPr="009C7531" w:rsidRDefault="00FD3C61" w:rsidP="00D646C5">
      <w:pPr>
        <w:pBdr>
          <w:bottom w:val="single" w:sz="4" w:space="1" w:color="auto"/>
        </w:pBdr>
        <w:rPr>
          <w:rFonts w:ascii="Arial" w:hAnsi="Arial" w:cs="Arial"/>
        </w:rPr>
      </w:pPr>
    </w:p>
    <w:p w:rsidR="003904D4" w:rsidRPr="009C7531" w:rsidRDefault="003904D4" w:rsidP="00FD3C61">
      <w:pPr>
        <w:rPr>
          <w:rFonts w:ascii="Arial" w:hAnsi="Arial" w:cs="Arial"/>
        </w:rPr>
      </w:pPr>
    </w:p>
    <w:p w:rsidR="00FD3C61" w:rsidRPr="009C7531" w:rsidRDefault="00FD3C61" w:rsidP="00FD3C61">
      <w:pPr>
        <w:rPr>
          <w:rFonts w:ascii="Arial" w:hAnsi="Arial" w:cs="Arial"/>
          <w:b/>
          <w:sz w:val="28"/>
        </w:rPr>
      </w:pPr>
      <w:r w:rsidRPr="009C7531">
        <w:rPr>
          <w:rFonts w:ascii="Arial" w:hAnsi="Arial" w:cs="Arial"/>
          <w:b/>
          <w:sz w:val="28"/>
        </w:rPr>
        <w:t>Instructional Objectives:</w:t>
      </w:r>
    </w:p>
    <w:p w:rsidR="00FD3C61" w:rsidRDefault="00FD3C61" w:rsidP="00FD3C61">
      <w:pPr>
        <w:rPr>
          <w:rFonts w:ascii="Arial" w:hAnsi="Arial" w:cs="Arial"/>
          <w:sz w:val="24"/>
          <w:szCs w:val="24"/>
        </w:rPr>
      </w:pPr>
      <w:r w:rsidRPr="009C7531">
        <w:rPr>
          <w:rFonts w:ascii="Arial" w:hAnsi="Arial" w:cs="Arial"/>
          <w:sz w:val="24"/>
          <w:szCs w:val="24"/>
        </w:rPr>
        <w:t>The student will be able to…</w:t>
      </w:r>
    </w:p>
    <w:p w:rsidR="00574353" w:rsidRDefault="000551E8" w:rsidP="00574353">
      <w:pPr>
        <w:pStyle w:val="ListParagraph"/>
        <w:numPr>
          <w:ilvl w:val="0"/>
          <w:numId w:val="6"/>
        </w:numPr>
        <w:rPr>
          <w:rFonts w:ascii="Arial" w:hAnsi="Arial" w:cs="Arial"/>
          <w:sz w:val="24"/>
          <w:szCs w:val="24"/>
        </w:rPr>
      </w:pPr>
      <w:r>
        <w:rPr>
          <w:rFonts w:ascii="Arial" w:hAnsi="Arial" w:cs="Arial"/>
          <w:sz w:val="24"/>
          <w:szCs w:val="24"/>
        </w:rPr>
        <w:t xml:space="preserve">Verbally explicate </w:t>
      </w:r>
      <w:r w:rsidR="00805CD3">
        <w:rPr>
          <w:rFonts w:ascii="Arial" w:hAnsi="Arial" w:cs="Arial"/>
          <w:sz w:val="24"/>
          <w:szCs w:val="24"/>
        </w:rPr>
        <w:t>radial balance</w:t>
      </w:r>
      <w:r>
        <w:rPr>
          <w:rFonts w:ascii="Arial" w:hAnsi="Arial" w:cs="Arial"/>
          <w:sz w:val="24"/>
          <w:szCs w:val="24"/>
        </w:rPr>
        <w:t xml:space="preserve"> </w:t>
      </w:r>
      <w:r w:rsidR="00E07D54">
        <w:rPr>
          <w:rFonts w:ascii="Arial" w:hAnsi="Arial" w:cs="Arial"/>
          <w:sz w:val="24"/>
          <w:szCs w:val="24"/>
        </w:rPr>
        <w:t>at</w:t>
      </w:r>
      <w:r>
        <w:rPr>
          <w:rFonts w:ascii="Arial" w:hAnsi="Arial" w:cs="Arial"/>
          <w:sz w:val="24"/>
          <w:szCs w:val="24"/>
        </w:rPr>
        <w:t xml:space="preserve"> the end of class</w:t>
      </w:r>
    </w:p>
    <w:p w:rsidR="000551E8" w:rsidRDefault="00E07D54" w:rsidP="00574353">
      <w:pPr>
        <w:pStyle w:val="ListParagraph"/>
        <w:numPr>
          <w:ilvl w:val="0"/>
          <w:numId w:val="6"/>
        </w:numPr>
        <w:rPr>
          <w:rFonts w:ascii="Arial" w:hAnsi="Arial" w:cs="Arial"/>
          <w:sz w:val="24"/>
          <w:szCs w:val="24"/>
        </w:rPr>
      </w:pPr>
      <w:r>
        <w:rPr>
          <w:rFonts w:ascii="Arial" w:hAnsi="Arial" w:cs="Arial"/>
          <w:sz w:val="24"/>
          <w:szCs w:val="24"/>
        </w:rPr>
        <w:t>Complete their rose window design by cutting out shapes of tissue paper to fill in the cut shapes with color</w:t>
      </w:r>
    </w:p>
    <w:p w:rsidR="00FD3C61" w:rsidRPr="009C7531" w:rsidRDefault="00FD3C61" w:rsidP="00FD3C61">
      <w:pPr>
        <w:rPr>
          <w:rFonts w:ascii="Arial" w:hAnsi="Arial" w:cs="Arial"/>
        </w:rPr>
      </w:pPr>
    </w:p>
    <w:p w:rsidR="00D04DEF" w:rsidRPr="009C7531" w:rsidRDefault="00D04DEF" w:rsidP="00FD3C61">
      <w:pPr>
        <w:rPr>
          <w:rFonts w:ascii="Arial" w:hAnsi="Arial" w:cs="Arial"/>
        </w:rPr>
      </w:pPr>
    </w:p>
    <w:p w:rsidR="00FD3C61" w:rsidRPr="009C7531" w:rsidRDefault="00FD3C61" w:rsidP="00FD3C61">
      <w:pPr>
        <w:rPr>
          <w:rFonts w:ascii="Arial" w:hAnsi="Arial" w:cs="Arial"/>
          <w:b/>
          <w:sz w:val="28"/>
        </w:rPr>
      </w:pPr>
      <w:r w:rsidRPr="009C7531">
        <w:rPr>
          <w:rFonts w:ascii="Arial" w:hAnsi="Arial" w:cs="Arial"/>
          <w:b/>
          <w:sz w:val="28"/>
        </w:rPr>
        <w:t>Materials Needed</w:t>
      </w:r>
      <w:r w:rsidR="00DC0AC9">
        <w:rPr>
          <w:rFonts w:ascii="Arial" w:hAnsi="Arial" w:cs="Arial"/>
          <w:b/>
          <w:sz w:val="28"/>
        </w:rPr>
        <w:t>:</w:t>
      </w:r>
    </w:p>
    <w:p w:rsidR="00F4292F" w:rsidRDefault="00805CD3" w:rsidP="003F224E">
      <w:pPr>
        <w:pStyle w:val="ListParagraph"/>
        <w:numPr>
          <w:ilvl w:val="0"/>
          <w:numId w:val="1"/>
        </w:numPr>
        <w:rPr>
          <w:rFonts w:ascii="Arial" w:hAnsi="Arial" w:cs="Arial"/>
          <w:sz w:val="24"/>
          <w:szCs w:val="24"/>
        </w:rPr>
      </w:pPr>
      <w:r w:rsidRPr="00F4292F">
        <w:rPr>
          <w:rFonts w:ascii="Arial" w:hAnsi="Arial" w:cs="Arial"/>
          <w:sz w:val="24"/>
          <w:szCs w:val="24"/>
        </w:rPr>
        <w:t xml:space="preserve">Black </w:t>
      </w:r>
      <w:r w:rsidR="00F4292F" w:rsidRPr="00F4292F">
        <w:rPr>
          <w:rFonts w:ascii="Arial" w:hAnsi="Arial" w:cs="Arial"/>
          <w:sz w:val="24"/>
          <w:szCs w:val="24"/>
        </w:rPr>
        <w:t xml:space="preserve">construction paper circles from </w:t>
      </w:r>
      <w:r w:rsidR="002C6926">
        <w:rPr>
          <w:rFonts w:ascii="Arial" w:hAnsi="Arial" w:cs="Arial"/>
          <w:sz w:val="24"/>
          <w:szCs w:val="24"/>
        </w:rPr>
        <w:t>first</w:t>
      </w:r>
      <w:r w:rsidR="00F4292F" w:rsidRPr="00F4292F">
        <w:rPr>
          <w:rFonts w:ascii="Arial" w:hAnsi="Arial" w:cs="Arial"/>
          <w:sz w:val="24"/>
          <w:szCs w:val="24"/>
        </w:rPr>
        <w:t xml:space="preserve"> lesson </w:t>
      </w:r>
    </w:p>
    <w:p w:rsidR="00736232" w:rsidRPr="00F4292F" w:rsidRDefault="00F4292F" w:rsidP="003F224E">
      <w:pPr>
        <w:pStyle w:val="ListParagraph"/>
        <w:numPr>
          <w:ilvl w:val="0"/>
          <w:numId w:val="1"/>
        </w:numPr>
        <w:rPr>
          <w:rFonts w:ascii="Arial" w:hAnsi="Arial" w:cs="Arial"/>
          <w:sz w:val="24"/>
          <w:szCs w:val="24"/>
        </w:rPr>
      </w:pPr>
      <w:r>
        <w:rPr>
          <w:rFonts w:ascii="Arial" w:hAnsi="Arial" w:cs="Arial"/>
          <w:sz w:val="24"/>
          <w:szCs w:val="24"/>
        </w:rPr>
        <w:t>Glue</w:t>
      </w:r>
    </w:p>
    <w:p w:rsidR="00736232" w:rsidRPr="007C0224" w:rsidRDefault="00805CD3" w:rsidP="00FD3C61">
      <w:pPr>
        <w:pStyle w:val="ListParagraph"/>
        <w:numPr>
          <w:ilvl w:val="0"/>
          <w:numId w:val="1"/>
        </w:numPr>
        <w:rPr>
          <w:rFonts w:ascii="Arial" w:hAnsi="Arial" w:cs="Arial"/>
          <w:sz w:val="24"/>
          <w:szCs w:val="24"/>
        </w:rPr>
      </w:pPr>
      <w:r>
        <w:rPr>
          <w:rFonts w:ascii="Arial" w:hAnsi="Arial" w:cs="Arial"/>
          <w:sz w:val="24"/>
          <w:szCs w:val="24"/>
        </w:rPr>
        <w:t xml:space="preserve">Scissors </w:t>
      </w:r>
    </w:p>
    <w:p w:rsidR="007C0224" w:rsidRDefault="002C6926" w:rsidP="008835F0">
      <w:pPr>
        <w:pStyle w:val="ListParagraph"/>
        <w:numPr>
          <w:ilvl w:val="0"/>
          <w:numId w:val="1"/>
        </w:numPr>
        <w:rPr>
          <w:rFonts w:ascii="Arial" w:hAnsi="Arial" w:cs="Arial"/>
          <w:sz w:val="24"/>
          <w:szCs w:val="24"/>
        </w:rPr>
      </w:pPr>
      <w:r>
        <w:rPr>
          <w:rFonts w:ascii="Arial" w:hAnsi="Arial" w:cs="Arial"/>
          <w:sz w:val="24"/>
          <w:szCs w:val="24"/>
        </w:rPr>
        <w:t>Tissue paper in a variety of colors</w:t>
      </w:r>
    </w:p>
    <w:p w:rsidR="006113DF" w:rsidRPr="008835F0" w:rsidRDefault="002C6926" w:rsidP="008835F0">
      <w:pPr>
        <w:pStyle w:val="ListParagraph"/>
        <w:numPr>
          <w:ilvl w:val="0"/>
          <w:numId w:val="1"/>
        </w:numPr>
        <w:rPr>
          <w:rFonts w:ascii="Arial" w:hAnsi="Arial" w:cs="Arial"/>
          <w:sz w:val="24"/>
          <w:szCs w:val="24"/>
        </w:rPr>
      </w:pPr>
      <w:r>
        <w:rPr>
          <w:rFonts w:ascii="Arial" w:hAnsi="Arial" w:cs="Arial"/>
          <w:sz w:val="24"/>
          <w:szCs w:val="24"/>
        </w:rPr>
        <w:t>(optional) H</w:t>
      </w:r>
      <w:r w:rsidR="006113DF">
        <w:rPr>
          <w:rFonts w:ascii="Arial" w:hAnsi="Arial" w:cs="Arial"/>
          <w:sz w:val="24"/>
          <w:szCs w:val="24"/>
        </w:rPr>
        <w:t xml:space="preserve">ole punch and </w:t>
      </w:r>
      <w:r w:rsidR="004500A7">
        <w:rPr>
          <w:rFonts w:ascii="Arial" w:hAnsi="Arial" w:cs="Arial"/>
          <w:sz w:val="24"/>
          <w:szCs w:val="24"/>
        </w:rPr>
        <w:t>yarn</w:t>
      </w:r>
    </w:p>
    <w:p w:rsidR="005F44B2" w:rsidRPr="009C7531" w:rsidRDefault="005F44B2" w:rsidP="00D646C5">
      <w:pPr>
        <w:pBdr>
          <w:bottom w:val="single" w:sz="4" w:space="1" w:color="auto"/>
        </w:pBdr>
        <w:rPr>
          <w:rFonts w:ascii="Arial" w:hAnsi="Arial" w:cs="Arial"/>
        </w:rPr>
      </w:pPr>
    </w:p>
    <w:p w:rsidR="00D646C5" w:rsidRPr="009C7531" w:rsidRDefault="00D646C5" w:rsidP="00411AF5">
      <w:pPr>
        <w:jc w:val="center"/>
        <w:rPr>
          <w:rFonts w:ascii="Arial" w:hAnsi="Arial" w:cs="Arial"/>
          <w:b/>
          <w:sz w:val="16"/>
          <w:szCs w:val="16"/>
        </w:rPr>
      </w:pPr>
    </w:p>
    <w:p w:rsidR="00FD3C61" w:rsidRPr="009C7531" w:rsidRDefault="00411AF5" w:rsidP="00411AF5">
      <w:pPr>
        <w:jc w:val="center"/>
        <w:rPr>
          <w:rFonts w:ascii="Arial" w:hAnsi="Arial" w:cs="Arial"/>
          <w:b/>
          <w:sz w:val="32"/>
        </w:rPr>
      </w:pPr>
      <w:r w:rsidRPr="009C7531">
        <w:rPr>
          <w:rFonts w:ascii="Arial" w:hAnsi="Arial" w:cs="Arial"/>
          <w:b/>
          <w:sz w:val="32"/>
        </w:rPr>
        <w:t>Scope and Sequence of Lesson</w:t>
      </w:r>
    </w:p>
    <w:p w:rsidR="00411AF5" w:rsidRPr="009C7531" w:rsidRDefault="00411AF5" w:rsidP="00411AF5">
      <w:pPr>
        <w:jc w:val="center"/>
        <w:rPr>
          <w:rFonts w:ascii="Arial" w:hAnsi="Arial" w:cs="Arial"/>
        </w:rPr>
      </w:pPr>
    </w:p>
    <w:p w:rsidR="00411AF5" w:rsidRDefault="006A3E79" w:rsidP="00411AF5">
      <w:pPr>
        <w:rPr>
          <w:rFonts w:ascii="Arial" w:hAnsi="Arial" w:cs="Arial"/>
          <w:b/>
          <w:sz w:val="24"/>
          <w:szCs w:val="24"/>
        </w:rPr>
      </w:pPr>
      <w:r w:rsidRPr="009C7531">
        <w:rPr>
          <w:rFonts w:ascii="Arial" w:hAnsi="Arial" w:cs="Arial"/>
          <w:b/>
          <w:sz w:val="24"/>
          <w:szCs w:val="24"/>
        </w:rPr>
        <w:t>Hook / Anticipatory Set</w:t>
      </w:r>
      <w:r w:rsidR="007C0224">
        <w:rPr>
          <w:rFonts w:ascii="Arial" w:hAnsi="Arial" w:cs="Arial"/>
          <w:b/>
          <w:sz w:val="24"/>
          <w:szCs w:val="24"/>
        </w:rPr>
        <w:t xml:space="preserve">: </w:t>
      </w:r>
    </w:p>
    <w:p w:rsidR="00EF7C2F" w:rsidRPr="00805CD3" w:rsidRDefault="00805CD3" w:rsidP="00805CD3">
      <w:pPr>
        <w:pStyle w:val="ListParagraph"/>
        <w:numPr>
          <w:ilvl w:val="0"/>
          <w:numId w:val="1"/>
        </w:numPr>
        <w:rPr>
          <w:rFonts w:ascii="Arial" w:hAnsi="Arial" w:cs="Arial"/>
          <w:sz w:val="24"/>
          <w:szCs w:val="24"/>
        </w:rPr>
      </w:pPr>
      <w:r>
        <w:rPr>
          <w:rFonts w:ascii="Arial" w:hAnsi="Arial" w:cs="Arial"/>
          <w:sz w:val="24"/>
          <w:szCs w:val="24"/>
        </w:rPr>
        <w:t xml:space="preserve">Tell </w:t>
      </w:r>
      <w:r w:rsidR="00F4292F">
        <w:rPr>
          <w:rFonts w:ascii="Arial" w:hAnsi="Arial" w:cs="Arial"/>
          <w:sz w:val="24"/>
          <w:szCs w:val="24"/>
        </w:rPr>
        <w:t>me what you remember about the</w:t>
      </w:r>
      <w:r>
        <w:rPr>
          <w:rFonts w:ascii="Arial" w:hAnsi="Arial" w:cs="Arial"/>
          <w:sz w:val="24"/>
          <w:szCs w:val="24"/>
        </w:rPr>
        <w:t xml:space="preserve"> rose window in the Cathedral of Notre Dame in Paris.</w:t>
      </w:r>
      <w:r w:rsidR="006113DF">
        <w:rPr>
          <w:rFonts w:ascii="Arial" w:hAnsi="Arial" w:cs="Arial"/>
          <w:sz w:val="24"/>
          <w:szCs w:val="24"/>
        </w:rPr>
        <w:t xml:space="preserve"> (list on board)</w:t>
      </w:r>
    </w:p>
    <w:p w:rsidR="008D1F10" w:rsidRDefault="00805CD3" w:rsidP="008D1F10">
      <w:pPr>
        <w:pStyle w:val="ListParagraph"/>
        <w:numPr>
          <w:ilvl w:val="1"/>
          <w:numId w:val="1"/>
        </w:numPr>
        <w:rPr>
          <w:rFonts w:ascii="Arial" w:hAnsi="Arial" w:cs="Arial"/>
          <w:sz w:val="24"/>
          <w:szCs w:val="24"/>
        </w:rPr>
      </w:pPr>
      <w:r>
        <w:rPr>
          <w:rFonts w:ascii="Arial" w:hAnsi="Arial" w:cs="Arial"/>
          <w:sz w:val="24"/>
          <w:szCs w:val="24"/>
        </w:rPr>
        <w:t>Stained glass window</w:t>
      </w:r>
    </w:p>
    <w:p w:rsidR="00805CD3" w:rsidRDefault="00805CD3" w:rsidP="008D1F10">
      <w:pPr>
        <w:pStyle w:val="ListParagraph"/>
        <w:numPr>
          <w:ilvl w:val="1"/>
          <w:numId w:val="1"/>
        </w:numPr>
        <w:rPr>
          <w:rFonts w:ascii="Arial" w:hAnsi="Arial" w:cs="Arial"/>
          <w:sz w:val="24"/>
          <w:szCs w:val="24"/>
        </w:rPr>
      </w:pPr>
      <w:r>
        <w:rPr>
          <w:rFonts w:ascii="Arial" w:hAnsi="Arial" w:cs="Arial"/>
          <w:sz w:val="24"/>
          <w:szCs w:val="24"/>
        </w:rPr>
        <w:t xml:space="preserve">Designed and built by </w:t>
      </w:r>
      <w:proofErr w:type="spellStart"/>
      <w:r>
        <w:rPr>
          <w:rFonts w:ascii="Arial" w:hAnsi="Arial" w:cs="Arial"/>
          <w:sz w:val="24"/>
          <w:szCs w:val="24"/>
        </w:rPr>
        <w:t>Jehan</w:t>
      </w:r>
      <w:proofErr w:type="spellEnd"/>
      <w:r>
        <w:rPr>
          <w:rFonts w:ascii="Arial" w:hAnsi="Arial" w:cs="Arial"/>
          <w:sz w:val="24"/>
          <w:szCs w:val="24"/>
        </w:rPr>
        <w:t xml:space="preserve"> de </w:t>
      </w:r>
      <w:proofErr w:type="spellStart"/>
      <w:r>
        <w:rPr>
          <w:rFonts w:ascii="Arial" w:hAnsi="Arial" w:cs="Arial"/>
          <w:sz w:val="24"/>
          <w:szCs w:val="24"/>
        </w:rPr>
        <w:t>Chelles</w:t>
      </w:r>
      <w:proofErr w:type="spellEnd"/>
      <w:r>
        <w:rPr>
          <w:rFonts w:ascii="Arial" w:hAnsi="Arial" w:cs="Arial"/>
          <w:sz w:val="24"/>
          <w:szCs w:val="24"/>
        </w:rPr>
        <w:t xml:space="preserve"> (</w:t>
      </w:r>
      <w:proofErr w:type="spellStart"/>
      <w:r>
        <w:rPr>
          <w:rFonts w:ascii="Arial" w:hAnsi="Arial" w:cs="Arial"/>
          <w:sz w:val="24"/>
          <w:szCs w:val="24"/>
        </w:rPr>
        <w:t>Zhon</w:t>
      </w:r>
      <w:proofErr w:type="spellEnd"/>
      <w:r>
        <w:rPr>
          <w:rFonts w:ascii="Arial" w:hAnsi="Arial" w:cs="Arial"/>
          <w:sz w:val="24"/>
          <w:szCs w:val="24"/>
        </w:rPr>
        <w:t xml:space="preserve"> duh Shell)</w:t>
      </w:r>
    </w:p>
    <w:p w:rsidR="00805CD3" w:rsidRDefault="00805CD3" w:rsidP="008D1F10">
      <w:pPr>
        <w:pStyle w:val="ListParagraph"/>
        <w:numPr>
          <w:ilvl w:val="1"/>
          <w:numId w:val="1"/>
        </w:numPr>
        <w:rPr>
          <w:rFonts w:ascii="Arial" w:hAnsi="Arial" w:cs="Arial"/>
          <w:sz w:val="24"/>
          <w:szCs w:val="24"/>
        </w:rPr>
      </w:pPr>
      <w:r>
        <w:rPr>
          <w:rFonts w:ascii="Arial" w:hAnsi="Arial" w:cs="Arial"/>
          <w:sz w:val="24"/>
          <w:szCs w:val="24"/>
        </w:rPr>
        <w:t>43 feet in diameter</w:t>
      </w:r>
    </w:p>
    <w:p w:rsidR="00805CD3" w:rsidRDefault="00805CD3" w:rsidP="008D1F10">
      <w:pPr>
        <w:pStyle w:val="ListParagraph"/>
        <w:numPr>
          <w:ilvl w:val="1"/>
          <w:numId w:val="1"/>
        </w:numPr>
        <w:rPr>
          <w:rFonts w:ascii="Arial" w:hAnsi="Arial" w:cs="Arial"/>
          <w:sz w:val="24"/>
          <w:szCs w:val="24"/>
        </w:rPr>
      </w:pPr>
      <w:r>
        <w:rPr>
          <w:rFonts w:ascii="Arial" w:hAnsi="Arial" w:cs="Arial"/>
          <w:sz w:val="24"/>
          <w:szCs w:val="24"/>
        </w:rPr>
        <w:t>Filled with pictures that tell stories of biblical history</w:t>
      </w:r>
    </w:p>
    <w:p w:rsidR="00805CD3" w:rsidRDefault="00805CD3" w:rsidP="008D1F10">
      <w:pPr>
        <w:pStyle w:val="ListParagraph"/>
        <w:numPr>
          <w:ilvl w:val="1"/>
          <w:numId w:val="1"/>
        </w:numPr>
        <w:rPr>
          <w:rFonts w:ascii="Arial" w:hAnsi="Arial" w:cs="Arial"/>
          <w:sz w:val="24"/>
          <w:szCs w:val="24"/>
        </w:rPr>
      </w:pPr>
      <w:r>
        <w:rPr>
          <w:rFonts w:ascii="Arial" w:hAnsi="Arial" w:cs="Arial"/>
          <w:sz w:val="24"/>
          <w:szCs w:val="24"/>
        </w:rPr>
        <w:t xml:space="preserve">Inscription beneath the window reads, “In the year of our Lord 1257, on Tuesday, February 12, this work was begun in honor of the Mother of Christ, during the lifetime of </w:t>
      </w:r>
      <w:proofErr w:type="spellStart"/>
      <w:r>
        <w:rPr>
          <w:rFonts w:ascii="Arial" w:hAnsi="Arial" w:cs="Arial"/>
          <w:sz w:val="24"/>
          <w:szCs w:val="24"/>
        </w:rPr>
        <w:t>Jehan</w:t>
      </w:r>
      <w:proofErr w:type="spellEnd"/>
      <w:r>
        <w:rPr>
          <w:rFonts w:ascii="Arial" w:hAnsi="Arial" w:cs="Arial"/>
          <w:sz w:val="24"/>
          <w:szCs w:val="24"/>
        </w:rPr>
        <w:t xml:space="preserve"> de </w:t>
      </w:r>
      <w:proofErr w:type="spellStart"/>
      <w:r>
        <w:rPr>
          <w:rFonts w:ascii="Arial" w:hAnsi="Arial" w:cs="Arial"/>
          <w:sz w:val="24"/>
          <w:szCs w:val="24"/>
        </w:rPr>
        <w:t>Chelles</w:t>
      </w:r>
      <w:proofErr w:type="spellEnd"/>
      <w:r>
        <w:rPr>
          <w:rFonts w:ascii="Arial" w:hAnsi="Arial" w:cs="Arial"/>
          <w:sz w:val="24"/>
          <w:szCs w:val="24"/>
        </w:rPr>
        <w:t>, Master Mason.”</w:t>
      </w:r>
    </w:p>
    <w:p w:rsidR="00805CD3" w:rsidRDefault="00805CD3" w:rsidP="00805CD3">
      <w:pPr>
        <w:pStyle w:val="ListParagraph"/>
        <w:numPr>
          <w:ilvl w:val="0"/>
          <w:numId w:val="1"/>
        </w:numPr>
        <w:rPr>
          <w:rFonts w:ascii="Arial" w:hAnsi="Arial" w:cs="Arial"/>
          <w:sz w:val="24"/>
          <w:szCs w:val="24"/>
        </w:rPr>
      </w:pPr>
      <w:r>
        <w:rPr>
          <w:rFonts w:ascii="Arial" w:hAnsi="Arial" w:cs="Arial"/>
          <w:sz w:val="24"/>
          <w:szCs w:val="24"/>
        </w:rPr>
        <w:t>Show pictures of the Cathedral and window</w:t>
      </w:r>
      <w:r w:rsidR="003010AD">
        <w:rPr>
          <w:rFonts w:ascii="Arial" w:hAnsi="Arial" w:cs="Arial"/>
          <w:sz w:val="24"/>
          <w:szCs w:val="24"/>
        </w:rPr>
        <w:t xml:space="preserve"> on </w:t>
      </w:r>
      <w:proofErr w:type="spellStart"/>
      <w:proofErr w:type="gramStart"/>
      <w:r w:rsidR="003010AD">
        <w:rPr>
          <w:rFonts w:ascii="Arial" w:hAnsi="Arial" w:cs="Arial"/>
          <w:sz w:val="24"/>
          <w:szCs w:val="24"/>
        </w:rPr>
        <w:t>powerpoint</w:t>
      </w:r>
      <w:proofErr w:type="spellEnd"/>
      <w:proofErr w:type="gramEnd"/>
      <w:r>
        <w:rPr>
          <w:rFonts w:ascii="Arial" w:hAnsi="Arial" w:cs="Arial"/>
          <w:sz w:val="24"/>
          <w:szCs w:val="24"/>
        </w:rPr>
        <w:t>.</w:t>
      </w:r>
    </w:p>
    <w:p w:rsidR="00F4292F" w:rsidRDefault="00F4292F" w:rsidP="00805CD3">
      <w:pPr>
        <w:pStyle w:val="ListParagraph"/>
        <w:numPr>
          <w:ilvl w:val="0"/>
          <w:numId w:val="1"/>
        </w:numPr>
        <w:rPr>
          <w:rFonts w:ascii="Arial" w:hAnsi="Arial" w:cs="Arial"/>
          <w:sz w:val="24"/>
          <w:szCs w:val="24"/>
        </w:rPr>
      </w:pPr>
      <w:r>
        <w:rPr>
          <w:rFonts w:ascii="Arial" w:hAnsi="Arial" w:cs="Arial"/>
          <w:sz w:val="24"/>
          <w:szCs w:val="24"/>
        </w:rPr>
        <w:t xml:space="preserve">In the middle ages, stained glass was often made by adding elements such as copper, iron, manganese, </w:t>
      </w:r>
      <w:proofErr w:type="gramStart"/>
      <w:r>
        <w:rPr>
          <w:rFonts w:ascii="Arial" w:hAnsi="Arial" w:cs="Arial"/>
          <w:sz w:val="24"/>
          <w:szCs w:val="24"/>
        </w:rPr>
        <w:t>potash</w:t>
      </w:r>
      <w:proofErr w:type="gramEnd"/>
      <w:r>
        <w:rPr>
          <w:rFonts w:ascii="Arial" w:hAnsi="Arial" w:cs="Arial"/>
          <w:sz w:val="24"/>
          <w:szCs w:val="24"/>
        </w:rPr>
        <w:t xml:space="preserve"> or beech wood ash.  </w:t>
      </w:r>
    </w:p>
    <w:p w:rsidR="00F4292F" w:rsidRDefault="002C6926" w:rsidP="00F4292F">
      <w:pPr>
        <w:pStyle w:val="ListParagraph"/>
        <w:numPr>
          <w:ilvl w:val="0"/>
          <w:numId w:val="1"/>
        </w:numPr>
        <w:rPr>
          <w:rFonts w:ascii="Arial" w:hAnsi="Arial" w:cs="Arial"/>
          <w:sz w:val="24"/>
          <w:szCs w:val="24"/>
        </w:rPr>
      </w:pPr>
      <w:r>
        <w:rPr>
          <w:rFonts w:ascii="Arial" w:hAnsi="Arial" w:cs="Arial"/>
          <w:sz w:val="24"/>
          <w:szCs w:val="24"/>
        </w:rPr>
        <w:t>In addition to adding substances, heating the glass to different temperatures caused it to turn different colors.</w:t>
      </w:r>
      <w:r w:rsidR="00F4292F">
        <w:rPr>
          <w:rFonts w:ascii="Arial" w:hAnsi="Arial" w:cs="Arial"/>
          <w:sz w:val="24"/>
          <w:szCs w:val="24"/>
        </w:rPr>
        <w:t xml:space="preserve">  (</w:t>
      </w:r>
      <w:hyperlink r:id="rId5" w:history="1">
        <w:r w:rsidR="00F4292F" w:rsidRPr="00634172">
          <w:rPr>
            <w:rStyle w:val="Hyperlink"/>
            <w:rFonts w:ascii="Arial" w:hAnsi="Arial" w:cs="Arial"/>
            <w:sz w:val="24"/>
            <w:szCs w:val="24"/>
          </w:rPr>
          <w:t>https://en.wikipedia.org/wiki/Medieval_stained_glass</w:t>
        </w:r>
      </w:hyperlink>
      <w:r w:rsidR="00F4292F">
        <w:rPr>
          <w:rFonts w:ascii="Arial" w:hAnsi="Arial" w:cs="Arial"/>
          <w:sz w:val="24"/>
          <w:szCs w:val="24"/>
        </w:rPr>
        <w:t xml:space="preserve">) </w:t>
      </w:r>
    </w:p>
    <w:p w:rsidR="00105E76" w:rsidRPr="009C7531" w:rsidRDefault="00105E76" w:rsidP="00411AF5">
      <w:pPr>
        <w:rPr>
          <w:rFonts w:ascii="Arial" w:hAnsi="Arial" w:cs="Arial"/>
          <w:sz w:val="24"/>
          <w:szCs w:val="24"/>
        </w:rPr>
      </w:pPr>
    </w:p>
    <w:p w:rsidR="001D7236" w:rsidRPr="009C7531" w:rsidRDefault="001D7236" w:rsidP="00411AF5">
      <w:pPr>
        <w:rPr>
          <w:rFonts w:ascii="Arial" w:hAnsi="Arial" w:cs="Arial"/>
          <w:sz w:val="24"/>
          <w:szCs w:val="24"/>
        </w:rPr>
      </w:pPr>
    </w:p>
    <w:p w:rsidR="006A3E79" w:rsidRPr="005F2D67" w:rsidRDefault="006A3E79" w:rsidP="005F2D67">
      <w:pPr>
        <w:jc w:val="center"/>
        <w:rPr>
          <w:rFonts w:ascii="Arial" w:hAnsi="Arial" w:cs="Arial"/>
          <w:b/>
          <w:sz w:val="32"/>
          <w:szCs w:val="32"/>
        </w:rPr>
      </w:pPr>
      <w:r w:rsidRPr="009C7531">
        <w:rPr>
          <w:rFonts w:ascii="Arial" w:hAnsi="Arial" w:cs="Arial"/>
          <w:b/>
          <w:sz w:val="32"/>
          <w:szCs w:val="32"/>
        </w:rPr>
        <w:t>Lesson</w:t>
      </w:r>
    </w:p>
    <w:p w:rsidR="006C668D" w:rsidRPr="009C7531" w:rsidRDefault="006C668D" w:rsidP="00411AF5">
      <w:pPr>
        <w:rPr>
          <w:rFonts w:ascii="Arial" w:hAnsi="Arial" w:cs="Arial"/>
          <w:sz w:val="24"/>
          <w:szCs w:val="24"/>
        </w:rPr>
      </w:pPr>
    </w:p>
    <w:p w:rsidR="00105E76" w:rsidRDefault="00DB5B06" w:rsidP="00411AF5">
      <w:pPr>
        <w:rPr>
          <w:rFonts w:ascii="Arial" w:hAnsi="Arial" w:cs="Arial"/>
          <w:b/>
          <w:sz w:val="24"/>
          <w:szCs w:val="24"/>
        </w:rPr>
      </w:pPr>
      <w:r w:rsidRPr="009C7531">
        <w:rPr>
          <w:rFonts w:ascii="Arial" w:hAnsi="Arial" w:cs="Arial"/>
          <w:b/>
          <w:sz w:val="24"/>
          <w:szCs w:val="24"/>
        </w:rPr>
        <w:t>Introduction</w:t>
      </w:r>
      <w:r w:rsidR="005F2D67">
        <w:rPr>
          <w:rFonts w:ascii="Arial" w:hAnsi="Arial" w:cs="Arial"/>
          <w:b/>
          <w:sz w:val="24"/>
          <w:szCs w:val="24"/>
        </w:rPr>
        <w:t>:</w:t>
      </w:r>
    </w:p>
    <w:p w:rsidR="008835F0" w:rsidRDefault="00F4292F" w:rsidP="005F2D67">
      <w:pPr>
        <w:pStyle w:val="ListParagraph"/>
        <w:numPr>
          <w:ilvl w:val="0"/>
          <w:numId w:val="1"/>
        </w:numPr>
        <w:rPr>
          <w:rFonts w:ascii="Arial" w:hAnsi="Arial" w:cs="Arial"/>
          <w:sz w:val="24"/>
          <w:szCs w:val="24"/>
        </w:rPr>
      </w:pPr>
      <w:r>
        <w:rPr>
          <w:rFonts w:ascii="Arial" w:hAnsi="Arial" w:cs="Arial"/>
          <w:sz w:val="24"/>
          <w:szCs w:val="24"/>
        </w:rPr>
        <w:t xml:space="preserve">Who remembers what the design of the window </w:t>
      </w:r>
      <w:proofErr w:type="gramStart"/>
      <w:r>
        <w:rPr>
          <w:rFonts w:ascii="Arial" w:hAnsi="Arial" w:cs="Arial"/>
          <w:sz w:val="24"/>
          <w:szCs w:val="24"/>
        </w:rPr>
        <w:t>was called</w:t>
      </w:r>
      <w:proofErr w:type="gramEnd"/>
      <w:r>
        <w:rPr>
          <w:rFonts w:ascii="Arial" w:hAnsi="Arial" w:cs="Arial"/>
          <w:sz w:val="24"/>
          <w:szCs w:val="24"/>
        </w:rPr>
        <w:t>?  (radial balance)</w:t>
      </w:r>
    </w:p>
    <w:p w:rsidR="007D176F" w:rsidRDefault="00F4292F" w:rsidP="005F2D67">
      <w:pPr>
        <w:pStyle w:val="ListParagraph"/>
        <w:numPr>
          <w:ilvl w:val="0"/>
          <w:numId w:val="1"/>
        </w:numPr>
        <w:rPr>
          <w:rFonts w:ascii="Arial" w:hAnsi="Arial" w:cs="Arial"/>
          <w:sz w:val="24"/>
          <w:szCs w:val="24"/>
        </w:rPr>
      </w:pPr>
      <w:proofErr w:type="gramStart"/>
      <w:r w:rsidRPr="00F4292F">
        <w:rPr>
          <w:rFonts w:ascii="Arial" w:hAnsi="Arial" w:cs="Arial"/>
          <w:sz w:val="24"/>
          <w:szCs w:val="24"/>
        </w:rPr>
        <w:t>Are most windows made</w:t>
      </w:r>
      <w:proofErr w:type="gramEnd"/>
      <w:r w:rsidRPr="00F4292F">
        <w:rPr>
          <w:rFonts w:ascii="Arial" w:hAnsi="Arial" w:cs="Arial"/>
          <w:sz w:val="24"/>
          <w:szCs w:val="24"/>
        </w:rPr>
        <w:t xml:space="preserve"> with this </w:t>
      </w:r>
      <w:r>
        <w:rPr>
          <w:rFonts w:ascii="Arial" w:hAnsi="Arial" w:cs="Arial"/>
          <w:sz w:val="24"/>
          <w:szCs w:val="24"/>
        </w:rPr>
        <w:t xml:space="preserve">type of </w:t>
      </w:r>
      <w:r w:rsidRPr="00F4292F">
        <w:rPr>
          <w:rFonts w:ascii="Arial" w:hAnsi="Arial" w:cs="Arial"/>
          <w:sz w:val="24"/>
          <w:szCs w:val="24"/>
        </w:rPr>
        <w:t>balance?  Why or why not?</w:t>
      </w:r>
    </w:p>
    <w:p w:rsidR="00BD45FD" w:rsidRDefault="00BD45FD" w:rsidP="005F2D67">
      <w:pPr>
        <w:pStyle w:val="ListParagraph"/>
        <w:numPr>
          <w:ilvl w:val="0"/>
          <w:numId w:val="1"/>
        </w:numPr>
        <w:rPr>
          <w:rFonts w:ascii="Arial" w:hAnsi="Arial" w:cs="Arial"/>
          <w:sz w:val="24"/>
          <w:szCs w:val="24"/>
        </w:rPr>
      </w:pPr>
      <w:r>
        <w:rPr>
          <w:rFonts w:ascii="Arial" w:hAnsi="Arial" w:cs="Arial"/>
          <w:sz w:val="24"/>
          <w:szCs w:val="24"/>
        </w:rPr>
        <w:t>What type of shape is this window, geometric or organic?  (geometric)</w:t>
      </w:r>
    </w:p>
    <w:p w:rsidR="00F4292F" w:rsidRPr="00F4292F" w:rsidRDefault="00F4292F" w:rsidP="00F4292F">
      <w:pPr>
        <w:pStyle w:val="ListParagraph"/>
        <w:rPr>
          <w:rFonts w:ascii="Arial" w:hAnsi="Arial" w:cs="Arial"/>
          <w:sz w:val="24"/>
          <w:szCs w:val="24"/>
        </w:rPr>
      </w:pPr>
    </w:p>
    <w:p w:rsidR="00DB5B06" w:rsidRDefault="000268BB" w:rsidP="00411AF5">
      <w:pPr>
        <w:rPr>
          <w:rFonts w:ascii="Arial" w:hAnsi="Arial" w:cs="Arial"/>
          <w:b/>
          <w:sz w:val="24"/>
          <w:szCs w:val="24"/>
        </w:rPr>
      </w:pPr>
      <w:r w:rsidRPr="009C7531">
        <w:rPr>
          <w:rFonts w:ascii="Arial" w:hAnsi="Arial" w:cs="Arial"/>
          <w:b/>
          <w:sz w:val="24"/>
          <w:szCs w:val="24"/>
        </w:rPr>
        <w:t xml:space="preserve">Direct Instruction / </w:t>
      </w:r>
      <w:r w:rsidR="00DB5B06" w:rsidRPr="009C7531">
        <w:rPr>
          <w:rFonts w:ascii="Arial" w:hAnsi="Arial" w:cs="Arial"/>
          <w:b/>
          <w:sz w:val="24"/>
          <w:szCs w:val="24"/>
        </w:rPr>
        <w:t>Modeling</w:t>
      </w:r>
      <w:r w:rsidR="005F2D67">
        <w:rPr>
          <w:rFonts w:ascii="Arial" w:hAnsi="Arial" w:cs="Arial"/>
          <w:b/>
          <w:sz w:val="24"/>
          <w:szCs w:val="24"/>
        </w:rPr>
        <w:t>:</w:t>
      </w:r>
    </w:p>
    <w:p w:rsidR="00A87CC0" w:rsidRDefault="009A309A" w:rsidP="00F4292F">
      <w:pPr>
        <w:pStyle w:val="ListParagraph"/>
        <w:numPr>
          <w:ilvl w:val="0"/>
          <w:numId w:val="3"/>
        </w:numPr>
        <w:rPr>
          <w:rFonts w:ascii="Arial" w:hAnsi="Arial" w:cs="Arial"/>
          <w:sz w:val="24"/>
          <w:szCs w:val="24"/>
        </w:rPr>
      </w:pPr>
      <w:r>
        <w:rPr>
          <w:rFonts w:ascii="Arial" w:hAnsi="Arial" w:cs="Arial"/>
          <w:sz w:val="24"/>
          <w:szCs w:val="24"/>
        </w:rPr>
        <w:t>T</w:t>
      </w:r>
      <w:r w:rsidR="005F2D67">
        <w:rPr>
          <w:rFonts w:ascii="Arial" w:hAnsi="Arial" w:cs="Arial"/>
          <w:sz w:val="24"/>
          <w:szCs w:val="24"/>
        </w:rPr>
        <w:t xml:space="preserve">oday we are going to </w:t>
      </w:r>
      <w:r w:rsidR="00F4292F">
        <w:rPr>
          <w:rFonts w:ascii="Arial" w:hAnsi="Arial" w:cs="Arial"/>
          <w:sz w:val="24"/>
          <w:szCs w:val="24"/>
        </w:rPr>
        <w:t>finish our</w:t>
      </w:r>
      <w:r w:rsidR="007D176F">
        <w:rPr>
          <w:rFonts w:ascii="Arial" w:hAnsi="Arial" w:cs="Arial"/>
          <w:sz w:val="24"/>
          <w:szCs w:val="24"/>
        </w:rPr>
        <w:t xml:space="preserve"> rose window </w:t>
      </w:r>
      <w:r w:rsidR="00F4292F">
        <w:rPr>
          <w:rFonts w:ascii="Arial" w:hAnsi="Arial" w:cs="Arial"/>
          <w:sz w:val="24"/>
          <w:szCs w:val="24"/>
        </w:rPr>
        <w:t>by pasting tissue paper over the shaped holes you cut into your construction paper last week.</w:t>
      </w:r>
    </w:p>
    <w:p w:rsidR="00F4292F" w:rsidRDefault="00F4292F" w:rsidP="00F4292F">
      <w:pPr>
        <w:pStyle w:val="ListParagraph"/>
        <w:numPr>
          <w:ilvl w:val="0"/>
          <w:numId w:val="3"/>
        </w:numPr>
        <w:rPr>
          <w:rFonts w:ascii="Arial" w:hAnsi="Arial" w:cs="Arial"/>
          <w:sz w:val="24"/>
          <w:szCs w:val="24"/>
        </w:rPr>
      </w:pPr>
      <w:r>
        <w:rPr>
          <w:rFonts w:ascii="Arial" w:hAnsi="Arial" w:cs="Arial"/>
          <w:sz w:val="24"/>
          <w:szCs w:val="24"/>
        </w:rPr>
        <w:t xml:space="preserve">Take your two pieces of black construction paper.  Line them up so that the same shapes are on top of each other. </w:t>
      </w:r>
    </w:p>
    <w:p w:rsidR="00F4292F" w:rsidRDefault="00F4292F" w:rsidP="00F4292F">
      <w:pPr>
        <w:pStyle w:val="ListParagraph"/>
        <w:numPr>
          <w:ilvl w:val="0"/>
          <w:numId w:val="3"/>
        </w:numPr>
        <w:rPr>
          <w:rFonts w:ascii="Arial" w:hAnsi="Arial" w:cs="Arial"/>
          <w:sz w:val="24"/>
          <w:szCs w:val="24"/>
        </w:rPr>
      </w:pPr>
      <w:r>
        <w:rPr>
          <w:rFonts w:ascii="Arial" w:hAnsi="Arial" w:cs="Arial"/>
          <w:sz w:val="24"/>
          <w:szCs w:val="24"/>
        </w:rPr>
        <w:t xml:space="preserve">Make a small mark on the inside of each black circle so that after you have the tissue paper in place, you will be able </w:t>
      </w:r>
      <w:proofErr w:type="gramStart"/>
      <w:r>
        <w:rPr>
          <w:rFonts w:ascii="Arial" w:hAnsi="Arial" w:cs="Arial"/>
          <w:sz w:val="24"/>
          <w:szCs w:val="24"/>
        </w:rPr>
        <w:t>to easily match</w:t>
      </w:r>
      <w:proofErr w:type="gramEnd"/>
      <w:r>
        <w:rPr>
          <w:rFonts w:ascii="Arial" w:hAnsi="Arial" w:cs="Arial"/>
          <w:sz w:val="24"/>
          <w:szCs w:val="24"/>
        </w:rPr>
        <w:t xml:space="preserve"> up the black outer pieces</w:t>
      </w:r>
      <w:r w:rsidR="00165781">
        <w:rPr>
          <w:rFonts w:ascii="Arial" w:hAnsi="Arial" w:cs="Arial"/>
          <w:sz w:val="24"/>
          <w:szCs w:val="24"/>
        </w:rPr>
        <w:t>,</w:t>
      </w:r>
      <w:r>
        <w:rPr>
          <w:rFonts w:ascii="Arial" w:hAnsi="Arial" w:cs="Arial"/>
          <w:sz w:val="24"/>
          <w:szCs w:val="24"/>
        </w:rPr>
        <w:t xml:space="preserve"> sandwiching in the colored tissue paper.</w:t>
      </w:r>
    </w:p>
    <w:p w:rsidR="003010AD" w:rsidRDefault="003010AD" w:rsidP="00F4292F">
      <w:pPr>
        <w:pStyle w:val="ListParagraph"/>
        <w:numPr>
          <w:ilvl w:val="0"/>
          <w:numId w:val="3"/>
        </w:numPr>
        <w:rPr>
          <w:rFonts w:ascii="Arial" w:hAnsi="Arial" w:cs="Arial"/>
          <w:sz w:val="24"/>
          <w:szCs w:val="24"/>
        </w:rPr>
      </w:pPr>
      <w:r>
        <w:rPr>
          <w:rFonts w:ascii="Arial" w:hAnsi="Arial" w:cs="Arial"/>
          <w:sz w:val="24"/>
          <w:szCs w:val="24"/>
        </w:rPr>
        <w:t>Show student pictures on power point as you talk about choosing colors in the next step</w:t>
      </w:r>
      <w:bookmarkStart w:id="0" w:name="_GoBack"/>
      <w:bookmarkEnd w:id="0"/>
      <w:r>
        <w:rPr>
          <w:rFonts w:ascii="Arial" w:hAnsi="Arial" w:cs="Arial"/>
          <w:sz w:val="24"/>
          <w:szCs w:val="24"/>
        </w:rPr>
        <w:t>.</w:t>
      </w:r>
    </w:p>
    <w:p w:rsidR="00F4292F" w:rsidRPr="00F4292F" w:rsidRDefault="00F4292F" w:rsidP="00F4292F">
      <w:pPr>
        <w:pStyle w:val="ListParagraph"/>
        <w:rPr>
          <w:rFonts w:ascii="Arial" w:hAnsi="Arial" w:cs="Arial"/>
          <w:sz w:val="24"/>
          <w:szCs w:val="24"/>
        </w:rPr>
      </w:pPr>
    </w:p>
    <w:p w:rsidR="00DB5B06" w:rsidRDefault="00DB5B06" w:rsidP="00411AF5">
      <w:pPr>
        <w:rPr>
          <w:rFonts w:ascii="Arial" w:hAnsi="Arial" w:cs="Arial"/>
          <w:b/>
          <w:sz w:val="24"/>
          <w:szCs w:val="24"/>
        </w:rPr>
      </w:pPr>
      <w:r w:rsidRPr="009C7531">
        <w:rPr>
          <w:rFonts w:ascii="Arial" w:hAnsi="Arial" w:cs="Arial"/>
          <w:b/>
          <w:sz w:val="24"/>
          <w:szCs w:val="24"/>
        </w:rPr>
        <w:t>Guided practice</w:t>
      </w:r>
      <w:r w:rsidR="00736232">
        <w:rPr>
          <w:rFonts w:ascii="Arial" w:hAnsi="Arial" w:cs="Arial"/>
          <w:b/>
          <w:sz w:val="24"/>
          <w:szCs w:val="24"/>
        </w:rPr>
        <w:t>:</w:t>
      </w:r>
    </w:p>
    <w:p w:rsidR="00A87CC0" w:rsidRDefault="00F4292F" w:rsidP="00A87CC0">
      <w:pPr>
        <w:pStyle w:val="ListParagraph"/>
        <w:numPr>
          <w:ilvl w:val="0"/>
          <w:numId w:val="3"/>
        </w:numPr>
        <w:rPr>
          <w:rFonts w:ascii="Arial" w:hAnsi="Arial" w:cs="Arial"/>
          <w:sz w:val="24"/>
          <w:szCs w:val="24"/>
        </w:rPr>
      </w:pPr>
      <w:r>
        <w:rPr>
          <w:rFonts w:ascii="Arial" w:hAnsi="Arial" w:cs="Arial"/>
          <w:sz w:val="24"/>
          <w:szCs w:val="24"/>
        </w:rPr>
        <w:t xml:space="preserve">Decide what colors you want to fill in each shape.  </w:t>
      </w:r>
      <w:proofErr w:type="gramStart"/>
      <w:r w:rsidR="004500A7">
        <w:rPr>
          <w:rFonts w:ascii="Arial" w:hAnsi="Arial" w:cs="Arial"/>
          <w:sz w:val="24"/>
          <w:szCs w:val="24"/>
        </w:rPr>
        <w:t>Typically</w:t>
      </w:r>
      <w:proofErr w:type="gramEnd"/>
      <w:r>
        <w:rPr>
          <w:rFonts w:ascii="Arial" w:hAnsi="Arial" w:cs="Arial"/>
          <w:sz w:val="24"/>
          <w:szCs w:val="24"/>
        </w:rPr>
        <w:t xml:space="preserve"> there are four of each shape you cut.  You may want to make these four shapes the same color.</w:t>
      </w:r>
    </w:p>
    <w:p w:rsidR="00F4292F" w:rsidRDefault="00F4292F" w:rsidP="00A87CC0">
      <w:pPr>
        <w:pStyle w:val="ListParagraph"/>
        <w:numPr>
          <w:ilvl w:val="0"/>
          <w:numId w:val="3"/>
        </w:numPr>
        <w:rPr>
          <w:rFonts w:ascii="Arial" w:hAnsi="Arial" w:cs="Arial"/>
          <w:sz w:val="24"/>
          <w:szCs w:val="24"/>
        </w:rPr>
      </w:pPr>
      <w:r>
        <w:rPr>
          <w:rFonts w:ascii="Arial" w:hAnsi="Arial" w:cs="Arial"/>
          <w:sz w:val="24"/>
          <w:szCs w:val="24"/>
        </w:rPr>
        <w:t xml:space="preserve">Choose one and we will do it together.  </w:t>
      </w:r>
    </w:p>
    <w:p w:rsidR="00F4292F" w:rsidRDefault="00F4292F" w:rsidP="00A87CC0">
      <w:pPr>
        <w:pStyle w:val="ListParagraph"/>
        <w:numPr>
          <w:ilvl w:val="0"/>
          <w:numId w:val="3"/>
        </w:numPr>
        <w:rPr>
          <w:rFonts w:ascii="Arial" w:hAnsi="Arial" w:cs="Arial"/>
          <w:sz w:val="24"/>
          <w:szCs w:val="24"/>
        </w:rPr>
      </w:pPr>
      <w:r>
        <w:rPr>
          <w:rFonts w:ascii="Arial" w:hAnsi="Arial" w:cs="Arial"/>
          <w:sz w:val="24"/>
          <w:szCs w:val="24"/>
        </w:rPr>
        <w:t>Cut out the basic shape that you chose on a colored piece of tissue paper.</w:t>
      </w:r>
    </w:p>
    <w:p w:rsidR="00F4292F" w:rsidRDefault="00F4292F" w:rsidP="00A87CC0">
      <w:pPr>
        <w:pStyle w:val="ListParagraph"/>
        <w:numPr>
          <w:ilvl w:val="0"/>
          <w:numId w:val="3"/>
        </w:numPr>
        <w:rPr>
          <w:rFonts w:ascii="Arial" w:hAnsi="Arial" w:cs="Arial"/>
          <w:sz w:val="24"/>
          <w:szCs w:val="24"/>
        </w:rPr>
      </w:pPr>
      <w:r>
        <w:rPr>
          <w:rFonts w:ascii="Arial" w:hAnsi="Arial" w:cs="Arial"/>
          <w:sz w:val="24"/>
          <w:szCs w:val="24"/>
        </w:rPr>
        <w:t xml:space="preserve">Put </w:t>
      </w:r>
      <w:r w:rsidR="004500A7">
        <w:rPr>
          <w:rFonts w:ascii="Arial" w:hAnsi="Arial" w:cs="Arial"/>
          <w:sz w:val="24"/>
          <w:szCs w:val="24"/>
        </w:rPr>
        <w:t xml:space="preserve">a small amount of </w:t>
      </w:r>
      <w:r>
        <w:rPr>
          <w:rFonts w:ascii="Arial" w:hAnsi="Arial" w:cs="Arial"/>
          <w:sz w:val="24"/>
          <w:szCs w:val="24"/>
        </w:rPr>
        <w:t>glue around the edges of the shape on</w:t>
      </w:r>
      <w:r w:rsidR="004500A7">
        <w:rPr>
          <w:rFonts w:ascii="Arial" w:hAnsi="Arial" w:cs="Arial"/>
          <w:sz w:val="24"/>
          <w:szCs w:val="24"/>
        </w:rPr>
        <w:t xml:space="preserve"> the black construction paper.  Only a few small dots </w:t>
      </w:r>
      <w:proofErr w:type="gramStart"/>
      <w:r w:rsidR="004500A7">
        <w:rPr>
          <w:rFonts w:ascii="Arial" w:hAnsi="Arial" w:cs="Arial"/>
          <w:sz w:val="24"/>
          <w:szCs w:val="24"/>
        </w:rPr>
        <w:t>are needed</w:t>
      </w:r>
      <w:proofErr w:type="gramEnd"/>
      <w:r w:rsidR="004500A7">
        <w:rPr>
          <w:rFonts w:ascii="Arial" w:hAnsi="Arial" w:cs="Arial"/>
          <w:sz w:val="24"/>
          <w:szCs w:val="24"/>
        </w:rPr>
        <w:t>.</w:t>
      </w:r>
    </w:p>
    <w:p w:rsidR="00F4292F" w:rsidRDefault="00F4292F" w:rsidP="00A87CC0">
      <w:pPr>
        <w:pStyle w:val="ListParagraph"/>
        <w:numPr>
          <w:ilvl w:val="0"/>
          <w:numId w:val="3"/>
        </w:numPr>
        <w:rPr>
          <w:rFonts w:ascii="Arial" w:hAnsi="Arial" w:cs="Arial"/>
          <w:sz w:val="24"/>
          <w:szCs w:val="24"/>
        </w:rPr>
      </w:pPr>
      <w:r>
        <w:rPr>
          <w:rFonts w:ascii="Arial" w:hAnsi="Arial" w:cs="Arial"/>
          <w:sz w:val="24"/>
          <w:szCs w:val="24"/>
        </w:rPr>
        <w:t xml:space="preserve">Place the tissue paper on top of the glue, covering the shape hole.  Be careful not to overlap another hole.  </w:t>
      </w:r>
    </w:p>
    <w:p w:rsidR="00DB5B06" w:rsidRPr="009C7531"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9C7531">
        <w:rPr>
          <w:rFonts w:ascii="Arial" w:hAnsi="Arial" w:cs="Arial"/>
          <w:b/>
          <w:sz w:val="24"/>
          <w:szCs w:val="24"/>
        </w:rPr>
        <w:t>Independent practice</w:t>
      </w:r>
      <w:r w:rsidR="00736232">
        <w:rPr>
          <w:rFonts w:ascii="Arial" w:hAnsi="Arial" w:cs="Arial"/>
          <w:b/>
          <w:sz w:val="24"/>
          <w:szCs w:val="24"/>
        </w:rPr>
        <w:t>:</w:t>
      </w:r>
    </w:p>
    <w:p w:rsidR="00A87CC0" w:rsidRDefault="00F4292F" w:rsidP="00A87CC0">
      <w:pPr>
        <w:pStyle w:val="ListParagraph"/>
        <w:numPr>
          <w:ilvl w:val="0"/>
          <w:numId w:val="3"/>
        </w:numPr>
        <w:rPr>
          <w:rFonts w:ascii="Arial" w:hAnsi="Arial" w:cs="Arial"/>
          <w:sz w:val="24"/>
          <w:szCs w:val="24"/>
        </w:rPr>
      </w:pPr>
      <w:r>
        <w:rPr>
          <w:rFonts w:ascii="Arial" w:hAnsi="Arial" w:cs="Arial"/>
          <w:sz w:val="24"/>
          <w:szCs w:val="24"/>
        </w:rPr>
        <w:t xml:space="preserve">Continue </w:t>
      </w:r>
      <w:r w:rsidR="00165781">
        <w:rPr>
          <w:rFonts w:ascii="Arial" w:hAnsi="Arial" w:cs="Arial"/>
          <w:sz w:val="24"/>
          <w:szCs w:val="24"/>
        </w:rPr>
        <w:t xml:space="preserve">on your own </w:t>
      </w:r>
      <w:r>
        <w:rPr>
          <w:rFonts w:ascii="Arial" w:hAnsi="Arial" w:cs="Arial"/>
          <w:sz w:val="24"/>
          <w:szCs w:val="24"/>
        </w:rPr>
        <w:t>by cutting and gluing the tissue paper onto the back of the black construction paper to cover each hole.</w:t>
      </w:r>
    </w:p>
    <w:p w:rsidR="00F4292F" w:rsidRDefault="00F4292F" w:rsidP="00A87CC0">
      <w:pPr>
        <w:pStyle w:val="ListParagraph"/>
        <w:numPr>
          <w:ilvl w:val="0"/>
          <w:numId w:val="3"/>
        </w:numPr>
        <w:rPr>
          <w:rFonts w:ascii="Arial" w:hAnsi="Arial" w:cs="Arial"/>
          <w:sz w:val="24"/>
          <w:szCs w:val="24"/>
        </w:rPr>
      </w:pPr>
      <w:r>
        <w:rPr>
          <w:rFonts w:ascii="Arial" w:hAnsi="Arial" w:cs="Arial"/>
          <w:sz w:val="24"/>
          <w:szCs w:val="24"/>
        </w:rPr>
        <w:t>Once every hole has color, match the lines you made on your two black circles and glue the two black circles together to complete your rose window design.</w:t>
      </w:r>
    </w:p>
    <w:p w:rsidR="006113DF" w:rsidRPr="009C7531" w:rsidRDefault="004500A7" w:rsidP="00A87CC0">
      <w:pPr>
        <w:pStyle w:val="ListParagraph"/>
        <w:numPr>
          <w:ilvl w:val="0"/>
          <w:numId w:val="3"/>
        </w:numPr>
        <w:rPr>
          <w:rFonts w:ascii="Arial" w:hAnsi="Arial" w:cs="Arial"/>
          <w:sz w:val="24"/>
          <w:szCs w:val="24"/>
        </w:rPr>
      </w:pPr>
      <w:r>
        <w:rPr>
          <w:rFonts w:ascii="Arial" w:hAnsi="Arial" w:cs="Arial"/>
          <w:sz w:val="24"/>
          <w:szCs w:val="24"/>
        </w:rPr>
        <w:t>Optional: P</w:t>
      </w:r>
      <w:r w:rsidR="006113DF">
        <w:rPr>
          <w:rFonts w:ascii="Arial" w:hAnsi="Arial" w:cs="Arial"/>
          <w:sz w:val="24"/>
          <w:szCs w:val="24"/>
        </w:rPr>
        <w:t xml:space="preserve">unch a hole into the outer edge of the circle </w:t>
      </w:r>
      <w:r>
        <w:rPr>
          <w:rFonts w:ascii="Arial" w:hAnsi="Arial" w:cs="Arial"/>
          <w:sz w:val="24"/>
          <w:szCs w:val="24"/>
        </w:rPr>
        <w:t>and attach a piece of yarn to hang</w:t>
      </w:r>
      <w:r w:rsidR="006113DF">
        <w:rPr>
          <w:rFonts w:ascii="Arial" w:hAnsi="Arial" w:cs="Arial"/>
          <w:sz w:val="24"/>
          <w:szCs w:val="24"/>
        </w:rPr>
        <w:t xml:space="preserve"> your rose window.  </w:t>
      </w:r>
      <w:r>
        <w:rPr>
          <w:rFonts w:ascii="Arial" w:hAnsi="Arial" w:cs="Arial"/>
          <w:sz w:val="24"/>
          <w:szCs w:val="24"/>
        </w:rPr>
        <w:t>If hung</w:t>
      </w:r>
      <w:r w:rsidR="006113DF">
        <w:rPr>
          <w:rFonts w:ascii="Arial" w:hAnsi="Arial" w:cs="Arial"/>
          <w:sz w:val="24"/>
          <w:szCs w:val="24"/>
        </w:rPr>
        <w:t xml:space="preserve"> by a window</w:t>
      </w:r>
      <w:r>
        <w:rPr>
          <w:rFonts w:ascii="Arial" w:hAnsi="Arial" w:cs="Arial"/>
          <w:sz w:val="24"/>
          <w:szCs w:val="24"/>
        </w:rPr>
        <w:t xml:space="preserve">, </w:t>
      </w:r>
      <w:r w:rsidR="006113DF">
        <w:rPr>
          <w:rFonts w:ascii="Arial" w:hAnsi="Arial" w:cs="Arial"/>
          <w:sz w:val="24"/>
          <w:szCs w:val="24"/>
        </w:rPr>
        <w:t xml:space="preserve">light </w:t>
      </w:r>
      <w:r>
        <w:rPr>
          <w:rFonts w:ascii="Arial" w:hAnsi="Arial" w:cs="Arial"/>
          <w:sz w:val="24"/>
          <w:szCs w:val="24"/>
        </w:rPr>
        <w:t>will</w:t>
      </w:r>
      <w:r w:rsidR="006113DF">
        <w:rPr>
          <w:rFonts w:ascii="Arial" w:hAnsi="Arial" w:cs="Arial"/>
          <w:sz w:val="24"/>
          <w:szCs w:val="24"/>
        </w:rPr>
        <w:t xml:space="preserve"> pass through the tissue paper</w:t>
      </w:r>
      <w:r>
        <w:rPr>
          <w:rFonts w:ascii="Arial" w:hAnsi="Arial" w:cs="Arial"/>
          <w:sz w:val="24"/>
          <w:szCs w:val="24"/>
        </w:rPr>
        <w:t xml:space="preserve"> adding to the beauty</w:t>
      </w:r>
      <w:r w:rsidR="006113DF">
        <w:rPr>
          <w:rFonts w:ascii="Arial" w:hAnsi="Arial" w:cs="Arial"/>
          <w:sz w:val="24"/>
          <w:szCs w:val="24"/>
        </w:rPr>
        <w:t>.</w:t>
      </w:r>
    </w:p>
    <w:p w:rsidR="00DB5B06" w:rsidRPr="009C7531" w:rsidRDefault="00DB5B06" w:rsidP="00411AF5">
      <w:pPr>
        <w:rPr>
          <w:rFonts w:ascii="Arial" w:hAnsi="Arial" w:cs="Arial"/>
          <w:sz w:val="24"/>
          <w:szCs w:val="24"/>
        </w:rPr>
      </w:pPr>
    </w:p>
    <w:p w:rsidR="00DB5B06" w:rsidRPr="009C7531"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9C7531">
        <w:rPr>
          <w:rFonts w:ascii="Arial" w:hAnsi="Arial" w:cs="Arial"/>
          <w:b/>
          <w:sz w:val="24"/>
          <w:szCs w:val="24"/>
        </w:rPr>
        <w:t>Closure</w:t>
      </w:r>
      <w:r w:rsidR="00574353">
        <w:rPr>
          <w:rFonts w:ascii="Arial" w:hAnsi="Arial" w:cs="Arial"/>
          <w:b/>
          <w:sz w:val="24"/>
          <w:szCs w:val="24"/>
        </w:rPr>
        <w:t xml:space="preserve">: </w:t>
      </w:r>
    </w:p>
    <w:p w:rsidR="00A87CC0" w:rsidRDefault="006113DF" w:rsidP="00C67445">
      <w:pPr>
        <w:pStyle w:val="ListParagraph"/>
        <w:numPr>
          <w:ilvl w:val="0"/>
          <w:numId w:val="5"/>
        </w:numPr>
        <w:rPr>
          <w:rFonts w:ascii="Arial" w:hAnsi="Arial" w:cs="Arial"/>
          <w:sz w:val="24"/>
          <w:szCs w:val="24"/>
        </w:rPr>
      </w:pPr>
      <w:r w:rsidRPr="006113DF">
        <w:rPr>
          <w:rFonts w:ascii="Arial" w:hAnsi="Arial" w:cs="Arial"/>
          <w:sz w:val="24"/>
          <w:szCs w:val="24"/>
        </w:rPr>
        <w:t xml:space="preserve">What design did we use </w:t>
      </w:r>
      <w:r w:rsidR="00165781">
        <w:rPr>
          <w:rFonts w:ascii="Arial" w:hAnsi="Arial" w:cs="Arial"/>
          <w:sz w:val="24"/>
          <w:szCs w:val="24"/>
        </w:rPr>
        <w:t>on our</w:t>
      </w:r>
      <w:r w:rsidRPr="006113DF">
        <w:rPr>
          <w:rFonts w:ascii="Arial" w:hAnsi="Arial" w:cs="Arial"/>
          <w:sz w:val="24"/>
          <w:szCs w:val="24"/>
        </w:rPr>
        <w:t xml:space="preserve"> rose windows?  (radial balance)</w:t>
      </w:r>
    </w:p>
    <w:p w:rsidR="00BD45FD" w:rsidRDefault="00BD45FD" w:rsidP="00C67445">
      <w:pPr>
        <w:pStyle w:val="ListParagraph"/>
        <w:numPr>
          <w:ilvl w:val="0"/>
          <w:numId w:val="5"/>
        </w:numPr>
        <w:rPr>
          <w:rFonts w:ascii="Arial" w:hAnsi="Arial" w:cs="Arial"/>
          <w:sz w:val="24"/>
          <w:szCs w:val="24"/>
        </w:rPr>
      </w:pPr>
      <w:r>
        <w:rPr>
          <w:rFonts w:ascii="Arial" w:hAnsi="Arial" w:cs="Arial"/>
          <w:sz w:val="24"/>
          <w:szCs w:val="24"/>
        </w:rPr>
        <w:t>What shape did we use, geometric or organic?  (geometric—black circle)</w:t>
      </w:r>
    </w:p>
    <w:p w:rsidR="00BD45FD" w:rsidRPr="006113DF" w:rsidRDefault="00BD45FD" w:rsidP="00C67445">
      <w:pPr>
        <w:pStyle w:val="ListParagraph"/>
        <w:numPr>
          <w:ilvl w:val="0"/>
          <w:numId w:val="5"/>
        </w:numPr>
        <w:rPr>
          <w:rFonts w:ascii="Arial" w:hAnsi="Arial" w:cs="Arial"/>
          <w:sz w:val="24"/>
          <w:szCs w:val="24"/>
        </w:rPr>
      </w:pPr>
      <w:r>
        <w:rPr>
          <w:rFonts w:ascii="Arial" w:hAnsi="Arial" w:cs="Arial"/>
          <w:sz w:val="24"/>
          <w:szCs w:val="24"/>
        </w:rPr>
        <w:t>Do you see any organic shapes</w:t>
      </w:r>
      <w:r w:rsidR="00165781">
        <w:rPr>
          <w:rFonts w:ascii="Arial" w:hAnsi="Arial" w:cs="Arial"/>
          <w:sz w:val="24"/>
          <w:szCs w:val="24"/>
        </w:rPr>
        <w:t xml:space="preserve"> in your rose window</w:t>
      </w:r>
      <w:r>
        <w:rPr>
          <w:rFonts w:ascii="Arial" w:hAnsi="Arial" w:cs="Arial"/>
          <w:sz w:val="24"/>
          <w:szCs w:val="24"/>
        </w:rPr>
        <w:t>?  (possibly with some of the holes cut into the black circle)</w:t>
      </w: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5259B2" w:rsidP="00A87CC0">
      <w:pPr>
        <w:rPr>
          <w:rFonts w:ascii="Arial" w:hAnsi="Arial" w:cs="Arial"/>
          <w:sz w:val="24"/>
          <w:szCs w:val="24"/>
        </w:rPr>
      </w:pPr>
      <w:r>
        <w:rPr>
          <w:rFonts w:ascii="Arial" w:hAnsi="Arial" w:cs="Arial"/>
          <w:sz w:val="24"/>
          <w:szCs w:val="24"/>
        </w:rPr>
        <w:t>For more detail, check out the online s</w:t>
      </w:r>
      <w:r w:rsidR="00A87CC0">
        <w:rPr>
          <w:rFonts w:ascii="Arial" w:hAnsi="Arial" w:cs="Arial"/>
          <w:sz w:val="24"/>
          <w:szCs w:val="24"/>
        </w:rPr>
        <w:t xml:space="preserve">ource for </w:t>
      </w:r>
      <w:r>
        <w:rPr>
          <w:rFonts w:ascii="Arial" w:hAnsi="Arial" w:cs="Arial"/>
          <w:sz w:val="24"/>
          <w:szCs w:val="24"/>
        </w:rPr>
        <w:t xml:space="preserve">this </w:t>
      </w:r>
      <w:r w:rsidR="00A87CC0">
        <w:rPr>
          <w:rFonts w:ascii="Arial" w:hAnsi="Arial" w:cs="Arial"/>
          <w:sz w:val="24"/>
          <w:szCs w:val="24"/>
        </w:rPr>
        <w:t>lesson plan:</w:t>
      </w:r>
    </w:p>
    <w:p w:rsidR="00574353" w:rsidRPr="00A87CC0" w:rsidRDefault="003010AD" w:rsidP="00BD45FD">
      <w:pPr>
        <w:rPr>
          <w:rFonts w:ascii="Arial" w:hAnsi="Arial" w:cs="Arial"/>
          <w:sz w:val="24"/>
          <w:szCs w:val="24"/>
        </w:rPr>
      </w:pPr>
      <w:hyperlink r:id="rId6" w:history="1">
        <w:r w:rsidR="00BD45FD" w:rsidRPr="00634172">
          <w:rPr>
            <w:rStyle w:val="Hyperlink"/>
            <w:rFonts w:ascii="Arial" w:hAnsi="Arial" w:cs="Arial"/>
            <w:sz w:val="24"/>
            <w:szCs w:val="24"/>
          </w:rPr>
          <w:t>http://www.arttango.com/fourth_grade_art_lessons/fourth_grade_Lesson_13.html</w:t>
        </w:r>
      </w:hyperlink>
      <w:r w:rsidR="00BD45FD">
        <w:rPr>
          <w:rFonts w:ascii="Arial" w:hAnsi="Arial" w:cs="Arial"/>
          <w:sz w:val="24"/>
          <w:szCs w:val="24"/>
        </w:rPr>
        <w:t xml:space="preserve"> </w:t>
      </w:r>
    </w:p>
    <w:sectPr w:rsidR="00574353" w:rsidRPr="00A87CC0" w:rsidSect="00604A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1188"/>
    <w:multiLevelType w:val="hybridMultilevel"/>
    <w:tmpl w:val="733085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9055A"/>
    <w:multiLevelType w:val="hybridMultilevel"/>
    <w:tmpl w:val="F43C5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91740"/>
    <w:multiLevelType w:val="hybridMultilevel"/>
    <w:tmpl w:val="42985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878BB"/>
    <w:multiLevelType w:val="hybridMultilevel"/>
    <w:tmpl w:val="D1124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F1127"/>
    <w:multiLevelType w:val="hybridMultilevel"/>
    <w:tmpl w:val="7D36DF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736528D0"/>
    <w:multiLevelType w:val="hybridMultilevel"/>
    <w:tmpl w:val="B62C3D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87"/>
    <w:rsid w:val="0000795D"/>
    <w:rsid w:val="0001270D"/>
    <w:rsid w:val="00016CD8"/>
    <w:rsid w:val="000268BB"/>
    <w:rsid w:val="000551E8"/>
    <w:rsid w:val="0006716D"/>
    <w:rsid w:val="00083837"/>
    <w:rsid w:val="000B4DAC"/>
    <w:rsid w:val="000C4DEE"/>
    <w:rsid w:val="000D058A"/>
    <w:rsid w:val="00105E76"/>
    <w:rsid w:val="00107475"/>
    <w:rsid w:val="00165781"/>
    <w:rsid w:val="001709D5"/>
    <w:rsid w:val="001D7236"/>
    <w:rsid w:val="00205B87"/>
    <w:rsid w:val="002515BB"/>
    <w:rsid w:val="00276FF9"/>
    <w:rsid w:val="00286F30"/>
    <w:rsid w:val="002B4C3C"/>
    <w:rsid w:val="002C6926"/>
    <w:rsid w:val="003010AD"/>
    <w:rsid w:val="00355C50"/>
    <w:rsid w:val="003904D4"/>
    <w:rsid w:val="003B4277"/>
    <w:rsid w:val="003E4488"/>
    <w:rsid w:val="00411AF5"/>
    <w:rsid w:val="00432CE0"/>
    <w:rsid w:val="004500A7"/>
    <w:rsid w:val="005053F5"/>
    <w:rsid w:val="005259B2"/>
    <w:rsid w:val="005443BE"/>
    <w:rsid w:val="0056108C"/>
    <w:rsid w:val="00574353"/>
    <w:rsid w:val="005A2266"/>
    <w:rsid w:val="005F2D67"/>
    <w:rsid w:val="005F44B2"/>
    <w:rsid w:val="005F6A02"/>
    <w:rsid w:val="00604A14"/>
    <w:rsid w:val="006113DF"/>
    <w:rsid w:val="00616947"/>
    <w:rsid w:val="00651A46"/>
    <w:rsid w:val="006941C0"/>
    <w:rsid w:val="0069499A"/>
    <w:rsid w:val="006A3E79"/>
    <w:rsid w:val="006C668D"/>
    <w:rsid w:val="006E0106"/>
    <w:rsid w:val="006F5E9E"/>
    <w:rsid w:val="00736232"/>
    <w:rsid w:val="007B0ABA"/>
    <w:rsid w:val="007C0224"/>
    <w:rsid w:val="007D176F"/>
    <w:rsid w:val="007F62ED"/>
    <w:rsid w:val="00801E3C"/>
    <w:rsid w:val="00805CD3"/>
    <w:rsid w:val="008078B4"/>
    <w:rsid w:val="008463DE"/>
    <w:rsid w:val="008835F0"/>
    <w:rsid w:val="008D1F10"/>
    <w:rsid w:val="009A309A"/>
    <w:rsid w:val="009C7531"/>
    <w:rsid w:val="009D75FD"/>
    <w:rsid w:val="00A475EF"/>
    <w:rsid w:val="00A57A6A"/>
    <w:rsid w:val="00A87CC0"/>
    <w:rsid w:val="00AA1E87"/>
    <w:rsid w:val="00B5061C"/>
    <w:rsid w:val="00B65EB1"/>
    <w:rsid w:val="00B66F57"/>
    <w:rsid w:val="00BD2F0F"/>
    <w:rsid w:val="00BD45FD"/>
    <w:rsid w:val="00C02484"/>
    <w:rsid w:val="00C16FA1"/>
    <w:rsid w:val="00C304CF"/>
    <w:rsid w:val="00C716B6"/>
    <w:rsid w:val="00C8485C"/>
    <w:rsid w:val="00D04DEF"/>
    <w:rsid w:val="00D30082"/>
    <w:rsid w:val="00D55AFE"/>
    <w:rsid w:val="00D646C5"/>
    <w:rsid w:val="00D83E38"/>
    <w:rsid w:val="00D93597"/>
    <w:rsid w:val="00D96765"/>
    <w:rsid w:val="00DB5B06"/>
    <w:rsid w:val="00DC0AC9"/>
    <w:rsid w:val="00DE69BC"/>
    <w:rsid w:val="00E07D54"/>
    <w:rsid w:val="00E43360"/>
    <w:rsid w:val="00E7436A"/>
    <w:rsid w:val="00EA2821"/>
    <w:rsid w:val="00EA6D64"/>
    <w:rsid w:val="00EC23B0"/>
    <w:rsid w:val="00EF7C2F"/>
    <w:rsid w:val="00F4292F"/>
    <w:rsid w:val="00F52DA6"/>
    <w:rsid w:val="00F67DEC"/>
    <w:rsid w:val="00F93359"/>
    <w:rsid w:val="00FD29EB"/>
    <w:rsid w:val="00FD3C61"/>
    <w:rsid w:val="00FD4A02"/>
    <w:rsid w:val="00FD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C399"/>
  <w15:docId w15:val="{49F0FA96-5155-46ED-9E39-A00201AF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61"/>
    <w:pPr>
      <w:ind w:left="720"/>
      <w:contextualSpacing/>
    </w:pPr>
  </w:style>
  <w:style w:type="table" w:styleId="TableGrid">
    <w:name w:val="Table Grid"/>
    <w:basedOn w:val="TableNormal"/>
    <w:uiPriority w:val="59"/>
    <w:rsid w:val="000838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87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tango.com/fourth_grade_art_lessons/fourth_grade_Lesson_13.html" TargetMode="External"/><Relationship Id="rId5" Type="http://schemas.openxmlformats.org/officeDocument/2006/relationships/hyperlink" Target="https://en.wikipedia.org/wiki/Medieval_stained_glas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20Nolt\Documents\Faith%20Builders\TAP%20Apprenticing%202015-16\Lesson%20Plan%20Template%20from%20Miss%20Yo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 from Miss Yoder.dotx</Template>
  <TotalTime>44</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Nolt</dc:creator>
  <cp:lastModifiedBy>Yvonne Yoder</cp:lastModifiedBy>
  <cp:revision>7</cp:revision>
  <cp:lastPrinted>2017-08-30T17:31:00Z</cp:lastPrinted>
  <dcterms:created xsi:type="dcterms:W3CDTF">2018-01-24T18:38:00Z</dcterms:created>
  <dcterms:modified xsi:type="dcterms:W3CDTF">2018-01-25T18:43:00Z</dcterms:modified>
</cp:coreProperties>
</file>